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C01" w:rsidRDefault="00A95C01" w:rsidP="00A95C0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95C01" w:rsidRPr="00A95927" w:rsidRDefault="00A95C01" w:rsidP="00A95C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95C01" w:rsidRDefault="00A95C01" w:rsidP="00A95C0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>
        <w:rPr>
          <w:rFonts w:ascii="Times New Roman" w:hAnsi="Times New Roman"/>
          <w:b/>
          <w:bCs/>
          <w:sz w:val="24"/>
          <w:szCs w:val="20"/>
          <w:lang w:val="kk-KZ"/>
        </w:rPr>
        <w:t xml:space="preserve"> </w:t>
      </w:r>
    </w:p>
    <w:p w:rsidR="00A95C01" w:rsidRDefault="00A95C01" w:rsidP="00A95C0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>
        <w:rPr>
          <w:rFonts w:ascii="Times New Roman" w:hAnsi="Times New Roman"/>
          <w:b/>
          <w:bCs/>
          <w:sz w:val="24"/>
          <w:szCs w:val="20"/>
          <w:lang w:val="kk-KZ"/>
        </w:rPr>
        <w:t>: Мектепалды даярлық</w:t>
      </w:r>
    </w:p>
    <w:p w:rsidR="00A95C01" w:rsidRDefault="00A95C01" w:rsidP="00A95C0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 w:rsidR="001B4CC8">
        <w:rPr>
          <w:rFonts w:ascii="Times New Roman" w:hAnsi="Times New Roman"/>
          <w:sz w:val="24"/>
          <w:szCs w:val="20"/>
          <w:u w:val="single"/>
          <w:lang w:val="kk-KZ"/>
        </w:rPr>
        <w:t>5-6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:rsidR="00A95C01" w:rsidRDefault="00A95C01" w:rsidP="00A95C0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01-02 қыркүйек 2022 жыл</w:t>
      </w:r>
    </w:p>
    <w:p w:rsidR="00A95C01" w:rsidRPr="00CD1FF7" w:rsidRDefault="00A95C01" w:rsidP="00A95C0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487"/>
        <w:gridCol w:w="2746"/>
        <w:gridCol w:w="2544"/>
        <w:gridCol w:w="2681"/>
        <w:gridCol w:w="2681"/>
        <w:gridCol w:w="2466"/>
      </w:tblGrid>
      <w:tr w:rsidR="00A95C01" w:rsidRPr="00CD1FF7" w:rsidTr="00AF44E6">
        <w:tc>
          <w:tcPr>
            <w:tcW w:w="797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A95C01" w:rsidRPr="00F2662C" w:rsidTr="00AF44E6">
        <w:tc>
          <w:tcPr>
            <w:tcW w:w="797" w:type="pct"/>
          </w:tcPr>
          <w:p w:rsidR="00A95C01" w:rsidRPr="004447F8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Default="00A95C01" w:rsidP="00AF4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көңіл-күймен қабылдау. Балалардан демалысты қалай өткізгендері жайлы әңгіме жүргізу. Өз еркімен ойнауға жіберу.</w:t>
            </w:r>
          </w:p>
          <w:p w:rsidR="00A95C01" w:rsidRPr="00AD1478" w:rsidRDefault="00A95C01" w:rsidP="00AF44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Әнұран айту. </w:t>
            </w:r>
          </w:p>
          <w:p w:rsidR="00A95C01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«Балабақша» әнін орындау.</w:t>
            </w:r>
          </w:p>
          <w:p w:rsidR="00A95C01" w:rsidRPr="00F2662C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66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Таңғы шеңбер.</w:t>
            </w:r>
          </w:p>
          <w:p w:rsidR="00A95C01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Міне біз,міне сен және мен </w:t>
            </w:r>
          </w:p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 бір отбасымыз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A95C01" w:rsidRDefault="00A95C01" w:rsidP="00AF44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«Шаршы құрастыр»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бөлшектерден бүтін бір зат құрастыруға үйрету.</w:t>
            </w:r>
          </w:p>
          <w:p w:rsidR="00A95C01" w:rsidRPr="001B649F" w:rsidRDefault="00A95C01" w:rsidP="00AF44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A95C01" w:rsidRPr="00CD1FF7" w:rsidTr="00AF44E6">
        <w:tc>
          <w:tcPr>
            <w:tcW w:w="797" w:type="pct"/>
          </w:tcPr>
          <w:p w:rsidR="00A95C01" w:rsidRPr="004447F8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4447F8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Ата-аналарды жаңа оқу жылымен құттықтау.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5C01" w:rsidRPr="00F2662C" w:rsidTr="00AF44E6">
        <w:tc>
          <w:tcPr>
            <w:tcW w:w="797" w:type="pct"/>
          </w:tcPr>
          <w:p w:rsidR="00A95C01" w:rsidRPr="00AD2739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D27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" w:name="_Hlk85495925"/>
            <w:bookmarkEnd w:id="1"/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F2662C" w:rsidRDefault="00A95C01" w:rsidP="00AF44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66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қиюшының еңбегін түсінеді.</w:t>
            </w:r>
          </w:p>
          <w:p w:rsidR="00A95C01" w:rsidRPr="001B649F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«Тәрбиеші апайлар»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Өздерін апайларының орынына қоя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A95C01" w:rsidRPr="00CD1FF7" w:rsidTr="00AF44E6">
        <w:tc>
          <w:tcPr>
            <w:tcW w:w="797" w:type="pct"/>
          </w:tcPr>
          <w:p w:rsidR="00A95C01" w:rsidRPr="004447F8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Default="00A95C01" w:rsidP="00AF4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A95C01" w:rsidRPr="00CD1FF7" w:rsidRDefault="00A95C01" w:rsidP="00AF44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95C01" w:rsidRDefault="00A95C01" w:rsidP="00AF44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  <w:p w:rsidR="00A95C01" w:rsidRPr="00CD1FF7" w:rsidRDefault="00A95C01" w:rsidP="00AF4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5C01" w:rsidRPr="001B649F" w:rsidTr="00AF44E6">
        <w:tc>
          <w:tcPr>
            <w:tcW w:w="797" w:type="pct"/>
          </w:tcPr>
          <w:p w:rsidR="00A95C01" w:rsidRPr="004447F8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Асхананы  бақылау: </w:t>
            </w:r>
          </w:p>
          <w:p w:rsidR="00A95C01" w:rsidRPr="00CD1FF7" w:rsidRDefault="00A95C01" w:rsidP="00AF4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</w:t>
            </w:r>
          </w:p>
          <w:p w:rsidR="00A95C01" w:rsidRPr="00CD1FF7" w:rsidRDefault="00A95C01" w:rsidP="00AF4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95C01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64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Сұрақ-жауап: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</w:t>
            </w:r>
          </w:p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A95C01" w:rsidRPr="00F2662C" w:rsidTr="00AF44E6">
        <w:tc>
          <w:tcPr>
            <w:tcW w:w="797" w:type="pct"/>
          </w:tcPr>
          <w:p w:rsidR="00A95C01" w:rsidRPr="004447F8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A95C01" w:rsidRDefault="00A95C01" w:rsidP="00AF44E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A95C01" w:rsidRDefault="00A95C01" w:rsidP="00AF44E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Алманың суретін салу.</w:t>
            </w:r>
          </w:p>
          <w:p w:rsidR="00A95C01" w:rsidRPr="001B649F" w:rsidRDefault="00A95C01" w:rsidP="00AF44E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B64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A95C01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мүсіндеу.</w:t>
            </w:r>
          </w:p>
          <w:p w:rsidR="00A95C01" w:rsidRPr="001B649F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A95C01" w:rsidRPr="00CD1FF7" w:rsidTr="00AF44E6">
        <w:tc>
          <w:tcPr>
            <w:tcW w:w="797" w:type="pct"/>
          </w:tcPr>
          <w:p w:rsidR="00A95C01" w:rsidRPr="00F2662C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66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95C01" w:rsidRPr="00CD1FF7" w:rsidRDefault="00A95C01" w:rsidP="00AF44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95C01" w:rsidRPr="00CD1FF7" w:rsidRDefault="00A95C01" w:rsidP="00AF44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5C01" w:rsidRPr="00CD1FF7" w:rsidTr="00AF44E6">
        <w:tc>
          <w:tcPr>
            <w:tcW w:w="797" w:type="pct"/>
          </w:tcPr>
          <w:p w:rsidR="00A95C01" w:rsidRPr="00783D53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кезінде ұйы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мдастырылған еңбек тәрбиесі арқылы еңбек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сүйгіштікке баулу.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A95C01" w:rsidRPr="00CD1FF7" w:rsidTr="00AF44E6">
        <w:tc>
          <w:tcPr>
            <w:tcW w:w="797" w:type="pct"/>
          </w:tcPr>
          <w:p w:rsidR="00A95C01" w:rsidRPr="00783D53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</w:tc>
      </w:tr>
      <w:tr w:rsidR="00A95C01" w:rsidRPr="001B4CC8" w:rsidTr="00AF44E6">
        <w:tc>
          <w:tcPr>
            <w:tcW w:w="797" w:type="pct"/>
          </w:tcPr>
          <w:p w:rsidR="00A95C01" w:rsidRPr="00783D53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шешінуге дағдыландыру.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Дара жұмыс этикет ережелерін сақтауын қадағалау.</w:t>
            </w:r>
          </w:p>
        </w:tc>
      </w:tr>
      <w:tr w:rsidR="00A95C01" w:rsidRPr="001B4CC8" w:rsidTr="00AF44E6">
        <w:tc>
          <w:tcPr>
            <w:tcW w:w="797" w:type="pct"/>
          </w:tcPr>
          <w:p w:rsidR="00A95C01" w:rsidRPr="00783D53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A95C01" w:rsidRPr="00CD1FF7" w:rsidTr="00AF44E6">
        <w:tc>
          <w:tcPr>
            <w:tcW w:w="797" w:type="pct"/>
          </w:tcPr>
          <w:p w:rsidR="00A95C01" w:rsidRPr="00783D53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:rsidR="00A95C01" w:rsidRPr="001B649F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Жақсы жатып, жайлы тұр!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A95C01" w:rsidRPr="00CD1FF7" w:rsidTr="00AF44E6">
        <w:trPr>
          <w:trHeight w:val="1032"/>
        </w:trPr>
        <w:tc>
          <w:tcPr>
            <w:tcW w:w="797" w:type="pct"/>
          </w:tcPr>
          <w:p w:rsidR="00A95C01" w:rsidRPr="00783D53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</w:tc>
      </w:tr>
      <w:tr w:rsidR="00A95C01" w:rsidRPr="001B4CC8" w:rsidTr="00AF44E6">
        <w:tc>
          <w:tcPr>
            <w:tcW w:w="797" w:type="pct"/>
          </w:tcPr>
          <w:p w:rsidR="00A95C01" w:rsidRPr="00783D53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0" w:type="pct"/>
          </w:tcPr>
          <w:p w:rsidR="00A95C01" w:rsidRPr="0034357D" w:rsidRDefault="00A95C01" w:rsidP="00AF44E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A95C01" w:rsidRPr="00F2662C" w:rsidTr="00AF44E6">
        <w:tc>
          <w:tcPr>
            <w:tcW w:w="797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Кітаппен жұмыс </w:t>
            </w:r>
          </w:p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«Аспазшы» </w:t>
            </w:r>
          </w:p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Дербес ойын «Мозайка»</w:t>
            </w:r>
          </w:p>
          <w:p w:rsidR="00A95C01" w:rsidRDefault="00A95C01" w:rsidP="00AF44E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A95C01" w:rsidRPr="00CD1FF7" w:rsidTr="00AF44E6">
        <w:tc>
          <w:tcPr>
            <w:tcW w:w="797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1E31F5" w:rsidRDefault="00A95C01" w:rsidP="00AF44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A95C01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Суретпен жұмыс жасауға үйрету. Өз ойларын ашық айтуға үйрету.</w:t>
            </w:r>
          </w:p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0" w:type="pct"/>
          </w:tcPr>
          <w:p w:rsidR="00A95C01" w:rsidRPr="001E31F5" w:rsidRDefault="00A95C01" w:rsidP="00AF44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A95C01" w:rsidRDefault="00A95C01" w:rsidP="00AF44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 Нейрожаттығу жасау.</w:t>
            </w:r>
          </w:p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A95C01" w:rsidRPr="00CD1FF7" w:rsidTr="00AF44E6">
        <w:tc>
          <w:tcPr>
            <w:tcW w:w="797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A95C01" w:rsidRPr="00CD1FF7" w:rsidTr="00AF44E6">
        <w:tc>
          <w:tcPr>
            <w:tcW w:w="797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tabs>
                <w:tab w:val="right" w:pos="2159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</w:tc>
      </w:tr>
      <w:tr w:rsidR="00A95C01" w:rsidRPr="00CD1FF7" w:rsidTr="00AF44E6">
        <w:tc>
          <w:tcPr>
            <w:tcW w:w="797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9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 аналарға балаларды тамақтарын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тауысып жеуге үйретулерін ескерту.</w:t>
            </w:r>
          </w:p>
        </w:tc>
        <w:tc>
          <w:tcPr>
            <w:tcW w:w="790" w:type="pct"/>
          </w:tcPr>
          <w:p w:rsidR="00A95C01" w:rsidRPr="00CD1FF7" w:rsidRDefault="00A95C01" w:rsidP="00AF44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Ата-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аналармен балаларының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тазалықтары жайлы әңгімелесу.</w:t>
            </w:r>
          </w:p>
        </w:tc>
      </w:tr>
    </w:tbl>
    <w:p w:rsidR="00A95C01" w:rsidRPr="00CD1FF7" w:rsidRDefault="00A95C01" w:rsidP="00A95C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5C01" w:rsidRDefault="00A95C01" w:rsidP="00A95C0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95C01" w:rsidRDefault="00A95C01" w:rsidP="00A95C0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D7AE9" w:rsidRPr="00A95C01" w:rsidRDefault="006D7AE9">
      <w:pPr>
        <w:rPr>
          <w:lang w:val="kk-KZ"/>
        </w:rPr>
      </w:pPr>
    </w:p>
    <w:sectPr w:rsidR="006D7AE9" w:rsidRPr="00A95C01" w:rsidSect="00A95C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B78"/>
    <w:rsid w:val="001B4CC8"/>
    <w:rsid w:val="00402C98"/>
    <w:rsid w:val="006D7AE9"/>
    <w:rsid w:val="00A95C01"/>
    <w:rsid w:val="00E8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415F33-CAC3-4819-B440-A3F9F52A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453</Words>
  <Characters>2584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2023-06-13T05:44:00Z</dcterms:created>
  <dcterms:modified xsi:type="dcterms:W3CDTF">2023-06-15T05:25:00Z</dcterms:modified>
</cp:coreProperties>
</file>